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B0D4F8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7C1FDB">
        <w:rPr>
          <w:rFonts w:ascii="Arial" w:hAnsi="Arial" w:cs="Arial"/>
          <w:sz w:val="28"/>
          <w:szCs w:val="28"/>
        </w:rPr>
        <w:t>4</w:t>
      </w:r>
      <w:r w:rsidR="00062BB6">
        <w:rPr>
          <w:rFonts w:ascii="Arial" w:hAnsi="Arial" w:cs="Arial"/>
          <w:sz w:val="28"/>
          <w:szCs w:val="28"/>
        </w:rPr>
        <w:t>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3598F75" w14:textId="6F4D07EF" w:rsidR="00EB7C5A" w:rsidRDefault="00EB7C5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780D3D7B" w14:textId="30304A4F" w:rsidR="00062BB6" w:rsidRDefault="00062BB6" w:rsidP="00062BB6">
      <w:pPr>
        <w:jc w:val="both"/>
        <w:rPr>
          <w:rFonts w:ascii="Arial" w:hAnsi="Arial" w:cs="Arial"/>
          <w:sz w:val="28"/>
          <w:szCs w:val="28"/>
        </w:rPr>
      </w:pPr>
      <w:r w:rsidRPr="00062BB6">
        <w:rPr>
          <w:rFonts w:ascii="Arial" w:hAnsi="Arial" w:cs="Arial"/>
          <w:bCs/>
          <w:sz w:val="28"/>
          <w:szCs w:val="28"/>
        </w:rPr>
        <w:t xml:space="preserve">Atenção, profissionais da contabilidade! Estão disponíveis vinte e </w:t>
      </w:r>
      <w:r w:rsidRPr="00B132FF">
        <w:rPr>
          <w:rFonts w:ascii="Arial" w:hAnsi="Arial" w:cs="Arial"/>
          <w:bCs/>
          <w:sz w:val="28"/>
          <w:szCs w:val="28"/>
        </w:rPr>
        <w:t>dois cursos do Conselho Regional de Contabilidade de Minas Gerais na modalidade de ensino a distância. A oferta de cursos EAD</w:t>
      </w:r>
      <w:r w:rsidR="00B132FF" w:rsidRPr="00B132FF">
        <w:rPr>
          <w:rFonts w:ascii="Arial" w:hAnsi="Arial" w:cs="Arial"/>
          <w:bCs/>
          <w:sz w:val="28"/>
          <w:szCs w:val="28"/>
        </w:rPr>
        <w:t>,</w:t>
      </w:r>
      <w:r w:rsidR="007D7498">
        <w:rPr>
          <w:rFonts w:ascii="Arial" w:hAnsi="Arial" w:cs="Arial"/>
          <w:bCs/>
          <w:sz w:val="28"/>
          <w:szCs w:val="28"/>
        </w:rPr>
        <w:t xml:space="preserve"> que são </w:t>
      </w:r>
      <w:r w:rsidR="00B132FF">
        <w:rPr>
          <w:rFonts w:ascii="Arial" w:hAnsi="Arial" w:cs="Arial"/>
          <w:bCs/>
          <w:sz w:val="28"/>
          <w:szCs w:val="28"/>
        </w:rPr>
        <w:t>gratuitos</w:t>
      </w:r>
      <w:r w:rsidR="007D7498">
        <w:rPr>
          <w:rFonts w:ascii="Arial" w:hAnsi="Arial" w:cs="Arial"/>
          <w:bCs/>
          <w:sz w:val="28"/>
          <w:szCs w:val="28"/>
        </w:rPr>
        <w:t xml:space="preserve"> </w:t>
      </w:r>
      <w:r w:rsidRPr="00062BB6">
        <w:rPr>
          <w:rFonts w:ascii="Arial" w:hAnsi="Arial" w:cs="Arial"/>
          <w:bCs/>
          <w:sz w:val="28"/>
          <w:szCs w:val="28"/>
        </w:rPr>
        <w:t>e pontuam no Programa de Educação Profissional Continuada</w:t>
      </w:r>
      <w:r w:rsidR="007D7498">
        <w:rPr>
          <w:rFonts w:ascii="Arial" w:hAnsi="Arial" w:cs="Arial"/>
          <w:bCs/>
          <w:sz w:val="28"/>
          <w:szCs w:val="28"/>
        </w:rPr>
        <w:t xml:space="preserve">, </w:t>
      </w:r>
      <w:r w:rsidRPr="00062BB6">
        <w:rPr>
          <w:rFonts w:ascii="Arial" w:hAnsi="Arial" w:cs="Arial"/>
          <w:sz w:val="28"/>
          <w:szCs w:val="28"/>
        </w:rPr>
        <w:t>faz parte do compromisso do Conselho de levar conhecimento e desenvolvimento profissional a todos os profissionais da contabilidade do estado. Entre os cursos</w:t>
      </w:r>
      <w:r w:rsidR="007D7498">
        <w:rPr>
          <w:rFonts w:ascii="Arial" w:hAnsi="Arial" w:cs="Arial"/>
          <w:sz w:val="28"/>
          <w:szCs w:val="28"/>
        </w:rPr>
        <w:t xml:space="preserve"> oferecidos</w:t>
      </w:r>
      <w:r w:rsidRPr="00062BB6">
        <w:rPr>
          <w:rFonts w:ascii="Arial" w:hAnsi="Arial" w:cs="Arial"/>
          <w:sz w:val="28"/>
          <w:szCs w:val="28"/>
        </w:rPr>
        <w:t xml:space="preserve">, estão “Atualização da Legislação Trabalhista”, “Orçamento Público e Demonstrações Contábeis Aplicadas ao Setor Público” e “Fluxo de Caixa Financeiro e Gestão Financeira”.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EFC9BB5" w14:textId="77777777" w:rsidR="00062BB6" w:rsidRDefault="00062BB6" w:rsidP="00062BB6">
      <w:pPr>
        <w:jc w:val="both"/>
        <w:rPr>
          <w:rFonts w:ascii="Arial" w:hAnsi="Arial" w:cs="Arial"/>
          <w:sz w:val="28"/>
          <w:szCs w:val="28"/>
        </w:rPr>
      </w:pPr>
    </w:p>
    <w:p w14:paraId="2BEE4AB1" w14:textId="4D4B2559" w:rsidR="00062BB6" w:rsidRDefault="00062BB6" w:rsidP="00062B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Acesse a plataforma </w:t>
      </w:r>
      <w:hyperlink r:id="rId7" w:history="1">
        <w:r w:rsidRPr="002E3ABD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r w:rsidR="00F41A13">
        <w:rPr>
          <w:rFonts w:ascii="Arial" w:hAnsi="Arial" w:cs="Arial"/>
          <w:sz w:val="28"/>
          <w:szCs w:val="28"/>
        </w:rPr>
        <w:t>confira</w:t>
      </w:r>
      <w:r>
        <w:rPr>
          <w:rFonts w:ascii="Arial" w:hAnsi="Arial" w:cs="Arial"/>
          <w:sz w:val="28"/>
          <w:szCs w:val="28"/>
        </w:rPr>
        <w:t xml:space="preserve"> </w:t>
      </w:r>
      <w:r w:rsidR="00F41A13" w:rsidRPr="00062BB6">
        <w:rPr>
          <w:rFonts w:ascii="Arial" w:hAnsi="Arial" w:cs="Arial"/>
          <w:bCs/>
          <w:sz w:val="28"/>
          <w:szCs w:val="28"/>
        </w:rPr>
        <w:t xml:space="preserve">a relação completa dos cursos </w:t>
      </w:r>
      <w:r w:rsidR="00F41A13">
        <w:rPr>
          <w:rFonts w:ascii="Arial" w:hAnsi="Arial" w:cs="Arial"/>
          <w:bCs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faça a sua inscrição</w:t>
      </w:r>
      <w:r w:rsidR="007D7498">
        <w:rPr>
          <w:rFonts w:ascii="Arial" w:hAnsi="Arial" w:cs="Arial"/>
          <w:sz w:val="28"/>
          <w:szCs w:val="28"/>
        </w:rPr>
        <w:t>!</w:t>
      </w:r>
      <w:r w:rsidR="00B132FF">
        <w:rPr>
          <w:rFonts w:ascii="Arial" w:hAnsi="Arial" w:cs="Arial"/>
          <w:sz w:val="28"/>
          <w:szCs w:val="28"/>
        </w:rPr>
        <w:t xml:space="preserve"> Capacite-se!</w:t>
      </w:r>
    </w:p>
    <w:p w14:paraId="58D4EFCE" w14:textId="73B79725" w:rsidR="00587B75" w:rsidRDefault="00587B75" w:rsidP="00BB4CAB">
      <w:pPr>
        <w:jc w:val="both"/>
        <w:rPr>
          <w:rFonts w:ascii="Arial" w:hAnsi="Arial" w:cs="Arial"/>
          <w:sz w:val="28"/>
          <w:szCs w:val="28"/>
        </w:rPr>
      </w:pPr>
    </w:p>
    <w:p w14:paraId="652E6F09" w14:textId="77777777" w:rsidR="00062BB6" w:rsidRDefault="00062BB6" w:rsidP="00BB4CAB">
      <w:pPr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3A555FF1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062BB6">
      <w:rPr>
        <w:rFonts w:ascii="Arial" w:hAnsi="Arial" w:cs="Arial"/>
        <w:sz w:val="28"/>
        <w:szCs w:val="28"/>
        <w:lang w:val="pt-BR"/>
      </w:rPr>
      <w:t>25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062BB6">
      <w:rPr>
        <w:rFonts w:ascii="Arial" w:hAnsi="Arial" w:cs="Arial"/>
        <w:sz w:val="28"/>
        <w:szCs w:val="28"/>
        <w:lang w:val="pt-BR"/>
      </w:rPr>
      <w:t>29</w:t>
    </w:r>
    <w:r w:rsidR="003253C5">
      <w:rPr>
        <w:rFonts w:ascii="Arial" w:hAnsi="Arial" w:cs="Arial"/>
        <w:sz w:val="28"/>
        <w:szCs w:val="28"/>
        <w:lang w:val="pt-BR"/>
      </w:rPr>
      <w:t xml:space="preserve"> de </w:t>
    </w:r>
    <w:r w:rsidR="00062BB6">
      <w:rPr>
        <w:rFonts w:ascii="Arial" w:hAnsi="Arial" w:cs="Arial"/>
        <w:sz w:val="28"/>
        <w:szCs w:val="28"/>
        <w:lang w:val="pt-BR"/>
      </w:rPr>
      <w:t>outu</w:t>
    </w:r>
    <w:r w:rsidR="00382DDC">
      <w:rPr>
        <w:rFonts w:ascii="Arial" w:hAnsi="Arial" w:cs="Arial"/>
        <w:sz w:val="28"/>
        <w:szCs w:val="28"/>
        <w:lang w:val="pt-BR"/>
      </w:rPr>
      <w:t>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2BB6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82DDC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199A"/>
    <w:rsid w:val="004866EA"/>
    <w:rsid w:val="00486F4A"/>
    <w:rsid w:val="00495BCF"/>
    <w:rsid w:val="00495F06"/>
    <w:rsid w:val="00495F40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2761F"/>
    <w:rsid w:val="006304C7"/>
    <w:rsid w:val="00631D3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5075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25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C1FDB"/>
    <w:rsid w:val="007D7498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32FF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0537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1A13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B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B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2021-10-13T16:31:00Z</dcterms:created>
  <dcterms:modified xsi:type="dcterms:W3CDTF">2021-10-14T14:10:00Z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-1539247782</vt:i4>
  </property>
  <property fmtid="{D5CDD505-2E9C-101B-9397-08002B2CF9AE}" pid="3" name="_NewReviewCycle">
    <vt:lpwstr/>
  </property>
  <property fmtid="{D5CDD505-2E9C-101B-9397-08002B2CF9AE}" pid="4" name="_EmailSubject">
    <vt:lpwstr>Coluna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